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478" w:rsidRDefault="000F1B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подготовки к отопительному периоду 2025- 2026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73478" w:rsidRDefault="000F1BF4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 соответствии с Приказом Минэнерго России № 2234 от 13.11.2024</w:t>
      </w:r>
    </w:p>
    <w:p w:rsidR="00273478" w:rsidRDefault="00273478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a5"/>
        <w:tblW w:w="10273" w:type="dxa"/>
        <w:tblLayout w:type="fixed"/>
        <w:tblLook w:val="04A0" w:firstRow="1" w:lastRow="0" w:firstColumn="1" w:lastColumn="0" w:noHBand="0" w:noVBand="1"/>
      </w:tblPr>
      <w:tblGrid>
        <w:gridCol w:w="675"/>
        <w:gridCol w:w="3970"/>
        <w:gridCol w:w="4032"/>
        <w:gridCol w:w="1596"/>
      </w:tblGrid>
      <w:tr w:rsidR="00273478">
        <w:trPr>
          <w:tblHeader/>
        </w:trPr>
        <w:tc>
          <w:tcPr>
            <w:tcW w:w="675" w:type="dxa"/>
            <w:vAlign w:val="center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3970" w:type="dxa"/>
            <w:vAlign w:val="center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4032" w:type="dxa"/>
            <w:vAlign w:val="center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</w:t>
            </w:r>
          </w:p>
        </w:tc>
        <w:tc>
          <w:tcPr>
            <w:tcW w:w="1596" w:type="dxa"/>
            <w:vAlign w:val="center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</w:t>
            </w: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Общие сведения по объекту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4032" w:type="dxa"/>
          </w:tcPr>
          <w:p w:rsidR="00273478" w:rsidRPr="000E75C6" w:rsidRDefault="00857C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ул. Кольцевая, д.7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032" w:type="dxa"/>
          </w:tcPr>
          <w:p w:rsidR="00273478" w:rsidRPr="000E75C6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г. Красноярск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объекта (жилой, промышленный, административный)</w:t>
            </w:r>
          </w:p>
        </w:tc>
        <w:tc>
          <w:tcPr>
            <w:tcW w:w="4032" w:type="dxa"/>
          </w:tcPr>
          <w:p w:rsidR="00273478" w:rsidRPr="000E75C6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Жилой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теплоснабжающая организация</w:t>
            </w:r>
          </w:p>
        </w:tc>
        <w:tc>
          <w:tcPr>
            <w:tcW w:w="4032" w:type="dxa"/>
          </w:tcPr>
          <w:p w:rsidR="00273478" w:rsidRPr="000E75C6" w:rsidRDefault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АО Енисейская ТГК-13</w:t>
            </w:r>
            <w:r w:rsidR="000F1BF4"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4032" w:type="dxa"/>
          </w:tcPr>
          <w:p w:rsidR="00273478" w:rsidRPr="000E75C6" w:rsidRDefault="00857C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1964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665622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капитального ремонта/реконструкции</w:t>
            </w:r>
          </w:p>
        </w:tc>
        <w:tc>
          <w:tcPr>
            <w:tcW w:w="4032" w:type="dxa"/>
            <w:vAlign w:val="center"/>
          </w:tcPr>
          <w:p w:rsidR="00273478" w:rsidRPr="000E75C6" w:rsidRDefault="00665622" w:rsidP="003201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2035-2037 </w:t>
            </w:r>
            <w:proofErr w:type="spellStart"/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г.г</w:t>
            </w:r>
            <w:proofErr w:type="spellEnd"/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подъездов</w:t>
            </w:r>
          </w:p>
        </w:tc>
        <w:tc>
          <w:tcPr>
            <w:tcW w:w="4032" w:type="dxa"/>
          </w:tcPr>
          <w:p w:rsidR="00273478" w:rsidRPr="000E75C6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4032" w:type="dxa"/>
          </w:tcPr>
          <w:p w:rsidR="00273478" w:rsidRPr="000E75C6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Панель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подвала/подполья, цокольного этажа</w:t>
            </w:r>
          </w:p>
        </w:tc>
        <w:tc>
          <w:tcPr>
            <w:tcW w:w="4032" w:type="dxa"/>
          </w:tcPr>
          <w:p w:rsidR="00273478" w:rsidRPr="000E75C6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Подвал, эксплуатируемый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чердака</w:t>
            </w:r>
          </w:p>
        </w:tc>
        <w:tc>
          <w:tcPr>
            <w:tcW w:w="4032" w:type="dxa"/>
          </w:tcPr>
          <w:p w:rsidR="00273478" w:rsidRPr="000E75C6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Характеристика объекта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</w:t>
            </w:r>
          </w:p>
        </w:tc>
        <w:tc>
          <w:tcPr>
            <w:tcW w:w="4032" w:type="dxa"/>
          </w:tcPr>
          <w:p w:rsidR="00273478" w:rsidRPr="000E75C6" w:rsidRDefault="00857C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нежилых помещений</w:t>
            </w:r>
          </w:p>
        </w:tc>
        <w:tc>
          <w:tcPr>
            <w:tcW w:w="4032" w:type="dxa"/>
          </w:tcPr>
          <w:p w:rsidR="00273478" w:rsidRPr="000E75C6" w:rsidRDefault="00857C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объекта (включая подвалы, чердаки, МОП)</w:t>
            </w:r>
          </w:p>
        </w:tc>
        <w:tc>
          <w:tcPr>
            <w:tcW w:w="4032" w:type="dxa"/>
          </w:tcPr>
          <w:p w:rsidR="00273478" w:rsidRPr="000E75C6" w:rsidRDefault="00857C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4560,8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4032" w:type="dxa"/>
          </w:tcPr>
          <w:p w:rsidR="00273478" w:rsidRPr="000E75C6" w:rsidRDefault="00857C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3447,9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нежилых помещений</w:t>
            </w:r>
          </w:p>
        </w:tc>
        <w:tc>
          <w:tcPr>
            <w:tcW w:w="4032" w:type="dxa"/>
          </w:tcPr>
          <w:p w:rsidR="00273478" w:rsidRPr="000E75C6" w:rsidRDefault="00857C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84,9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Отапливаемый объем</w:t>
            </w:r>
          </w:p>
        </w:tc>
        <w:tc>
          <w:tcPr>
            <w:tcW w:w="4032" w:type="dxa"/>
          </w:tcPr>
          <w:p w:rsidR="00273478" w:rsidRPr="000E75C6" w:rsidRDefault="000F1BF4" w:rsidP="00857C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  <w:r w:rsidR="00857C3F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м3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Инженерные системы и оборудование объекта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ввод</w:t>
            </w:r>
          </w:p>
        </w:tc>
        <w:tc>
          <w:tcPr>
            <w:tcW w:w="4032" w:type="dxa"/>
          </w:tcPr>
          <w:p w:rsidR="00273478" w:rsidRPr="000E75C6" w:rsidRDefault="00741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Имеется, 1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пункт</w:t>
            </w:r>
          </w:p>
        </w:tc>
        <w:tc>
          <w:tcPr>
            <w:tcW w:w="4032" w:type="dxa"/>
          </w:tcPr>
          <w:p w:rsidR="00273478" w:rsidRPr="000E75C6" w:rsidRDefault="00741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Имеется, 1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системы теплоснабжения</w:t>
            </w:r>
          </w:p>
        </w:tc>
        <w:tc>
          <w:tcPr>
            <w:tcW w:w="4032" w:type="dxa"/>
          </w:tcPr>
          <w:p w:rsidR="00273478" w:rsidRPr="000E75C6" w:rsidRDefault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Открытая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подключения</w:t>
            </w:r>
          </w:p>
        </w:tc>
        <w:tc>
          <w:tcPr>
            <w:tcW w:w="4032" w:type="dxa"/>
          </w:tcPr>
          <w:p w:rsidR="00273478" w:rsidRPr="000E75C6" w:rsidRDefault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Зависимая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Внутридомовая система отопления</w:t>
            </w:r>
          </w:p>
        </w:tc>
        <w:tc>
          <w:tcPr>
            <w:tcW w:w="4032" w:type="dxa"/>
          </w:tcPr>
          <w:p w:rsidR="00273478" w:rsidRPr="000E75C6" w:rsidRDefault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Двухтрубная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циркуляции ГВС</w:t>
            </w:r>
          </w:p>
        </w:tc>
        <w:tc>
          <w:tcPr>
            <w:tcW w:w="4032" w:type="dxa"/>
          </w:tcPr>
          <w:p w:rsidR="00273478" w:rsidRPr="000E75C6" w:rsidRDefault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665622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узла учета (ТЭ, ТН)</w:t>
            </w:r>
          </w:p>
        </w:tc>
        <w:tc>
          <w:tcPr>
            <w:tcW w:w="4032" w:type="dxa"/>
            <w:vAlign w:val="center"/>
          </w:tcPr>
          <w:p w:rsidR="00273478" w:rsidRPr="000E75C6" w:rsidRDefault="00665622" w:rsidP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:rsidR="00273478" w:rsidRPr="000E75C6" w:rsidRDefault="00C4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Сталь (ВГП)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Водопроводный ввод</w:t>
            </w:r>
          </w:p>
        </w:tc>
        <w:tc>
          <w:tcPr>
            <w:tcW w:w="4032" w:type="dxa"/>
          </w:tcPr>
          <w:p w:rsidR="00273478" w:rsidRPr="000E75C6" w:rsidRDefault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Имеется, 1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665622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Водомерный узел</w:t>
            </w:r>
          </w:p>
        </w:tc>
        <w:tc>
          <w:tcPr>
            <w:tcW w:w="4032" w:type="dxa"/>
            <w:vAlign w:val="center"/>
          </w:tcPr>
          <w:p w:rsidR="00273478" w:rsidRPr="000E75C6" w:rsidRDefault="00665622" w:rsidP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:rsidR="00273478" w:rsidRPr="000E75C6" w:rsidRDefault="00C4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Сталь (ВГП)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ввод</w:t>
            </w:r>
          </w:p>
        </w:tc>
        <w:tc>
          <w:tcPr>
            <w:tcW w:w="4032" w:type="dxa"/>
          </w:tcPr>
          <w:p w:rsidR="00273478" w:rsidRPr="000E75C6" w:rsidRDefault="00C46A8C" w:rsidP="00C4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Имеется, 1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прибора учета электроэнергии</w:t>
            </w:r>
          </w:p>
        </w:tc>
        <w:tc>
          <w:tcPr>
            <w:tcW w:w="4032" w:type="dxa"/>
          </w:tcPr>
          <w:p w:rsidR="00273478" w:rsidRPr="000E75C6" w:rsidRDefault="00BD18FA" w:rsidP="00627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Имеется, 1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газоснабжения</w:t>
            </w:r>
          </w:p>
        </w:tc>
        <w:tc>
          <w:tcPr>
            <w:tcW w:w="4032" w:type="dxa"/>
          </w:tcPr>
          <w:p w:rsidR="00273478" w:rsidRPr="000E75C6" w:rsidRDefault="00C4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Имеется,</w:t>
            </w:r>
            <w:r w:rsidR="00665622"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665622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АППЗ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дымоудаления</w:t>
            </w:r>
            <w:proofErr w:type="spellEnd"/>
          </w:p>
        </w:tc>
        <w:tc>
          <w:tcPr>
            <w:tcW w:w="4032" w:type="dxa"/>
            <w:vAlign w:val="center"/>
          </w:tcPr>
          <w:p w:rsidR="00273478" w:rsidRPr="000E75C6" w:rsidRDefault="00C46A8C" w:rsidP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665622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приточно-вытяжной вентиляции</w:t>
            </w:r>
          </w:p>
        </w:tc>
        <w:tc>
          <w:tcPr>
            <w:tcW w:w="4032" w:type="dxa"/>
            <w:vAlign w:val="center"/>
          </w:tcPr>
          <w:p w:rsidR="00273478" w:rsidRPr="000E75C6" w:rsidRDefault="00C46A8C" w:rsidP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В рабочем режиме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3.17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Лифты, подъемники</w:t>
            </w:r>
          </w:p>
        </w:tc>
        <w:tc>
          <w:tcPr>
            <w:tcW w:w="4032" w:type="dxa"/>
          </w:tcPr>
          <w:p w:rsidR="00273478" w:rsidRPr="000E75C6" w:rsidRDefault="00C46A8C" w:rsidP="000E7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Отсутствуют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Схема подачи ресурса на объект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4032" w:type="dxa"/>
          </w:tcPr>
          <w:p w:rsidR="00273478" w:rsidRPr="000E75C6" w:rsidRDefault="00627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4032" w:type="dxa"/>
          </w:tcPr>
          <w:p w:rsidR="00273478" w:rsidRPr="000E75C6" w:rsidRDefault="00627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4032" w:type="dxa"/>
          </w:tcPr>
          <w:p w:rsidR="00273478" w:rsidRPr="000E75C6" w:rsidRDefault="00627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4032" w:type="dxa"/>
          </w:tcPr>
          <w:p w:rsidR="00273478" w:rsidRPr="000E75C6" w:rsidRDefault="00627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4032" w:type="dxa"/>
          </w:tcPr>
          <w:p w:rsidR="00273478" w:rsidRPr="000E75C6" w:rsidRDefault="00627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Анализ прохождения предыдущих трех отопительных периодов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отопительного сезона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18.09.2021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25.09.2023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отопительного сезона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15.05.2022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12.05.2024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Погодные условия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:rsidR="00273478" w:rsidRPr="004842B6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потребленной объектом тепловой энергии в течение отопительного периода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показаниям приборов учета/определенной расчетным методом при отсутствии приборов учета</w:t>
            </w:r>
          </w:p>
        </w:tc>
      </w:tr>
      <w:tr w:rsidR="003201D2" w:rsidTr="003704A7">
        <w:tc>
          <w:tcPr>
            <w:tcW w:w="675" w:type="dxa"/>
          </w:tcPr>
          <w:p w:rsidR="003201D2" w:rsidRDefault="003201D2" w:rsidP="0032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3201D2" w:rsidRPr="00691193" w:rsidRDefault="003201D2" w:rsidP="00320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193"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 w:rsidRPr="00691193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691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  <w:vAlign w:val="center"/>
          </w:tcPr>
          <w:p w:rsidR="003201D2" w:rsidRPr="00691193" w:rsidRDefault="003201D2" w:rsidP="00320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 данных</w:t>
            </w:r>
          </w:p>
        </w:tc>
        <w:tc>
          <w:tcPr>
            <w:tcW w:w="1596" w:type="dxa"/>
            <w:vAlign w:val="center"/>
          </w:tcPr>
          <w:p w:rsidR="003201D2" w:rsidRPr="00691193" w:rsidRDefault="003201D2" w:rsidP="00320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193">
              <w:rPr>
                <w:rFonts w:ascii="Times New Roman" w:hAnsi="Times New Roman" w:cs="Times New Roman"/>
                <w:b/>
                <w:sz w:val="24"/>
                <w:szCs w:val="24"/>
              </w:rPr>
              <w:t>МКД оборудован УУТЭ</w:t>
            </w:r>
          </w:p>
        </w:tc>
      </w:tr>
      <w:tr w:rsidR="003201D2" w:rsidTr="003704A7">
        <w:tc>
          <w:tcPr>
            <w:tcW w:w="675" w:type="dxa"/>
          </w:tcPr>
          <w:p w:rsidR="003201D2" w:rsidRDefault="003201D2" w:rsidP="0032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3201D2" w:rsidRPr="00691193" w:rsidRDefault="003201D2" w:rsidP="00320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193"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 w:rsidRPr="00691193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691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  <w:vAlign w:val="center"/>
          </w:tcPr>
          <w:p w:rsidR="003201D2" w:rsidRPr="000E75C6" w:rsidRDefault="003201D2" w:rsidP="0032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 данных</w:t>
            </w:r>
          </w:p>
        </w:tc>
        <w:tc>
          <w:tcPr>
            <w:tcW w:w="1596" w:type="dxa"/>
            <w:vAlign w:val="center"/>
          </w:tcPr>
          <w:p w:rsidR="003201D2" w:rsidRDefault="003201D2" w:rsidP="0032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93">
              <w:rPr>
                <w:rFonts w:ascii="Times New Roman" w:hAnsi="Times New Roman" w:cs="Times New Roman"/>
                <w:b/>
                <w:sz w:val="24"/>
                <w:szCs w:val="24"/>
              </w:rPr>
              <w:t>МКД оборудован УУТЭ</w:t>
            </w:r>
          </w:p>
        </w:tc>
      </w:tr>
      <w:tr w:rsidR="003201D2" w:rsidTr="003704A7">
        <w:tc>
          <w:tcPr>
            <w:tcW w:w="675" w:type="dxa"/>
          </w:tcPr>
          <w:p w:rsidR="003201D2" w:rsidRDefault="003201D2" w:rsidP="0032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3201D2" w:rsidRPr="00691193" w:rsidRDefault="003201D2" w:rsidP="00320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193"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 w:rsidRPr="00691193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691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  <w:vAlign w:val="center"/>
          </w:tcPr>
          <w:p w:rsidR="003201D2" w:rsidRPr="000E75C6" w:rsidRDefault="003201D2" w:rsidP="0032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 данных</w:t>
            </w:r>
          </w:p>
        </w:tc>
        <w:tc>
          <w:tcPr>
            <w:tcW w:w="1596" w:type="dxa"/>
            <w:vAlign w:val="center"/>
          </w:tcPr>
          <w:p w:rsidR="003201D2" w:rsidRDefault="003201D2" w:rsidP="0032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93">
              <w:rPr>
                <w:rFonts w:ascii="Times New Roman" w:hAnsi="Times New Roman" w:cs="Times New Roman"/>
                <w:b/>
                <w:sz w:val="24"/>
                <w:szCs w:val="24"/>
              </w:rPr>
              <w:t>МКД оборудован УУТЭ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внешним причинам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3316C8" w:rsidRPr="004842B6" w:rsidRDefault="000F1BF4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несоблюдение температурного графика котельными, срезка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316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proofErr w:type="gramEnd"/>
            <w:r w:rsidR="003316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:rsidR="00273478" w:rsidRPr="003316C8" w:rsidRDefault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3316C8" w:rsidRPr="004842B6" w:rsidRDefault="000F1BF4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несоблюдение температурного графика котельными, срезка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316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proofErr w:type="gramEnd"/>
            <w:r w:rsidR="003316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:rsidR="00273478" w:rsidRPr="003316C8" w:rsidRDefault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3316C8" w:rsidRPr="004842B6" w:rsidRDefault="000F1BF4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несоблюдение температурного графика котельными, срезка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316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proofErr w:type="gramEnd"/>
            <w:r w:rsidR="003316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:rsidR="00273478" w:rsidRPr="003316C8" w:rsidRDefault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5.7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внутренним причинам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273478" w:rsidRPr="00CB47C7" w:rsidRDefault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физический износ и невозможность проведения ремонта из-за увеличения стоимости материалов при неизменном уровне финансирования, отказе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собственников от повышения тарифа на текущий ремонт: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:rsidR="00273478" w:rsidRDefault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CB47C7" w:rsidRPr="00CB47C7" w:rsidRDefault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5.8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Схемные условия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F22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/попутное движение теплоносителя: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</w:t>
            </w:r>
            <w:r w:rsidRPr="00CB47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 нижней разводкой обеих магистралей: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Pr="0094592C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</w:t>
            </w:r>
            <w:r w:rsidRPr="009459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открытая прокладка труб в помещениях: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Pr="0094592C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изолированные/</w:t>
            </w:r>
            <w:r w:rsidRPr="009459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неизолированные стояки: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:rsidR="00273478" w:rsidRPr="00CD7C0F" w:rsidRDefault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     ДУ 25_____________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</w:t>
            </w:r>
            <w:r w:rsidRPr="00BD18FA">
              <w:rPr>
                <w:rFonts w:ascii="Times New Roman" w:hAnsi="Times New Roman" w:cs="Times New Roman"/>
                <w:sz w:val="24"/>
                <w:szCs w:val="24"/>
              </w:rPr>
              <w:t>радиаторы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D18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конвекторы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ребристые трубы):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1D2">
              <w:rPr>
                <w:rFonts w:ascii="Times New Roman" w:hAnsi="Times New Roman" w:cs="Times New Roman"/>
                <w:sz w:val="24"/>
                <w:szCs w:val="24"/>
              </w:rPr>
              <w:t>- одностороннее/</w:t>
            </w:r>
            <w:r w:rsidRPr="003201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разностороннее подключение</w:t>
            </w:r>
            <w:r w:rsidRPr="003201D2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отопительных приборов: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  <w:r w:rsidR="000B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461" w:rsidRPr="000B24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регуляторы, смесительные установки (насосы, элеваторы, ТРЖ):</w:t>
            </w:r>
            <w:r w:rsidR="0094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92C" w:rsidRPr="000B24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0F1BF4" w:rsidP="0030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r w:rsidRPr="00302F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тупиковое ГВС: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3201D2" w:rsidRDefault="003201D2" w:rsidP="0032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F22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/попутное движение теплоносителя:</w:t>
            </w:r>
          </w:p>
          <w:p w:rsidR="003201D2" w:rsidRDefault="003201D2" w:rsidP="0032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3201D2" w:rsidRDefault="003201D2" w:rsidP="0032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 верхней разводкой подающей магистрали/</w:t>
            </w:r>
            <w:r w:rsidRPr="00CB47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 нижней разводкой обеих магистралей:</w:t>
            </w:r>
          </w:p>
          <w:p w:rsidR="003201D2" w:rsidRDefault="003201D2" w:rsidP="0032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3201D2" w:rsidRPr="0094592C" w:rsidRDefault="003201D2" w:rsidP="003201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</w:t>
            </w:r>
            <w:r w:rsidRPr="009459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открытая прокладка труб в помещениях:</w:t>
            </w:r>
          </w:p>
          <w:p w:rsidR="003201D2" w:rsidRDefault="003201D2" w:rsidP="0032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3201D2" w:rsidRPr="0094592C" w:rsidRDefault="003201D2" w:rsidP="003201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изолированные/</w:t>
            </w:r>
            <w:r w:rsidRPr="009459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неизолированные стояки: </w:t>
            </w:r>
          </w:p>
          <w:p w:rsidR="003201D2" w:rsidRDefault="003201D2" w:rsidP="0032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:rsidR="003201D2" w:rsidRPr="00CD7C0F" w:rsidRDefault="003201D2" w:rsidP="003201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     ДУ 25_____________</w:t>
            </w:r>
          </w:p>
          <w:p w:rsidR="003201D2" w:rsidRDefault="003201D2" w:rsidP="0032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</w:t>
            </w:r>
            <w:r w:rsidRPr="00BD18FA">
              <w:rPr>
                <w:rFonts w:ascii="Times New Roman" w:hAnsi="Times New Roman" w:cs="Times New Roman"/>
                <w:sz w:val="24"/>
                <w:szCs w:val="24"/>
              </w:rPr>
              <w:t>радиаторы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D18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конвекторы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ребристые трубы):</w:t>
            </w:r>
          </w:p>
          <w:p w:rsidR="003201D2" w:rsidRDefault="003201D2" w:rsidP="0032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3201D2" w:rsidRDefault="003201D2" w:rsidP="0032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1D2">
              <w:rPr>
                <w:rFonts w:ascii="Times New Roman" w:hAnsi="Times New Roman" w:cs="Times New Roman"/>
                <w:sz w:val="24"/>
                <w:szCs w:val="24"/>
              </w:rPr>
              <w:t>- одностороннее/</w:t>
            </w:r>
            <w:r w:rsidRPr="003201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разностороннее подключение</w:t>
            </w:r>
            <w:r w:rsidRPr="003201D2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отопительных приборов:</w:t>
            </w:r>
          </w:p>
          <w:p w:rsidR="003201D2" w:rsidRDefault="003201D2" w:rsidP="0032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3201D2" w:rsidRDefault="003201D2" w:rsidP="0032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теплообменники): </w:t>
            </w:r>
            <w:r w:rsidRPr="000B24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3201D2" w:rsidRDefault="003201D2" w:rsidP="0032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3201D2" w:rsidRDefault="003201D2" w:rsidP="0032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регуляторы, смесительные установки (насосы, элеваторы, ТРЖ): </w:t>
            </w:r>
            <w:r w:rsidRPr="000B24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3201D2" w:rsidRDefault="003201D2" w:rsidP="0032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3201D2" w:rsidP="0032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r w:rsidRPr="00302F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тупиковое ГВС: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3201D2" w:rsidRDefault="003201D2" w:rsidP="0032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F22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/попутное движение теплоносителя:</w:t>
            </w:r>
          </w:p>
          <w:p w:rsidR="003201D2" w:rsidRDefault="003201D2" w:rsidP="0032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3201D2" w:rsidRDefault="003201D2" w:rsidP="0032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</w:t>
            </w:r>
            <w:r w:rsidRPr="00CB47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 нижней разводкой обеих магистралей:</w:t>
            </w:r>
          </w:p>
          <w:p w:rsidR="003201D2" w:rsidRDefault="003201D2" w:rsidP="0032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3201D2" w:rsidRPr="0094592C" w:rsidRDefault="003201D2" w:rsidP="003201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</w:t>
            </w:r>
            <w:r w:rsidRPr="009459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открытая прокладка труб в помещениях:</w:t>
            </w:r>
          </w:p>
          <w:p w:rsidR="003201D2" w:rsidRDefault="003201D2" w:rsidP="0032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3201D2" w:rsidRPr="0094592C" w:rsidRDefault="003201D2" w:rsidP="003201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изолированные/</w:t>
            </w:r>
            <w:r w:rsidRPr="009459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неизолированные стояки: </w:t>
            </w:r>
          </w:p>
          <w:p w:rsidR="003201D2" w:rsidRDefault="003201D2" w:rsidP="0032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:rsidR="003201D2" w:rsidRPr="00CD7C0F" w:rsidRDefault="003201D2" w:rsidP="003201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     ДУ 25_____________</w:t>
            </w:r>
          </w:p>
          <w:p w:rsidR="003201D2" w:rsidRDefault="003201D2" w:rsidP="0032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</w:t>
            </w:r>
            <w:r w:rsidRPr="00BD18FA">
              <w:rPr>
                <w:rFonts w:ascii="Times New Roman" w:hAnsi="Times New Roman" w:cs="Times New Roman"/>
                <w:sz w:val="24"/>
                <w:szCs w:val="24"/>
              </w:rPr>
              <w:t>радиаторы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D18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конвекторы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ребристые трубы):</w:t>
            </w:r>
          </w:p>
          <w:p w:rsidR="003201D2" w:rsidRDefault="003201D2" w:rsidP="0032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3201D2" w:rsidRDefault="003201D2" w:rsidP="0032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1D2">
              <w:rPr>
                <w:rFonts w:ascii="Times New Roman" w:hAnsi="Times New Roman" w:cs="Times New Roman"/>
                <w:sz w:val="24"/>
                <w:szCs w:val="24"/>
              </w:rPr>
              <w:t>- одностороннее/</w:t>
            </w:r>
            <w:r w:rsidRPr="003201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разностороннее подключение</w:t>
            </w:r>
            <w:r w:rsidRPr="003201D2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отопительных приборов:</w:t>
            </w:r>
          </w:p>
          <w:p w:rsidR="003201D2" w:rsidRDefault="003201D2" w:rsidP="0032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</w:t>
            </w:r>
          </w:p>
          <w:p w:rsidR="003201D2" w:rsidRDefault="003201D2" w:rsidP="0032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теплообменники): </w:t>
            </w:r>
            <w:r w:rsidRPr="000B24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3201D2" w:rsidRDefault="003201D2" w:rsidP="0032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3201D2" w:rsidRDefault="003201D2" w:rsidP="0032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регуляторы, смесительные установки (насосы, элеваторы, ТРЖ): </w:t>
            </w:r>
            <w:r w:rsidRPr="000B24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3201D2" w:rsidRDefault="003201D2" w:rsidP="0032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3201D2" w:rsidP="0032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r w:rsidRPr="00302F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тупиковое ГВС:</w:t>
            </w:r>
            <w:bookmarkStart w:id="0" w:name="_GoBack"/>
            <w:bookmarkEnd w:id="0"/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условия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</w:p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:rsidR="0027347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</w:p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:rsidR="0027347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Pr="006F2229" w:rsidRDefault="006F2229" w:rsidP="006F2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229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8FA" w:rsidTr="00BD18FA">
        <w:trPr>
          <w:trHeight w:val="278"/>
        </w:trPr>
        <w:tc>
          <w:tcPr>
            <w:tcW w:w="675" w:type="dxa"/>
          </w:tcPr>
          <w:p w:rsidR="00BD18FA" w:rsidRDefault="00BD18FA" w:rsidP="00BD1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D18FA" w:rsidRDefault="00BD18FA" w:rsidP="00BD1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  <w:vAlign w:val="center"/>
          </w:tcPr>
          <w:p w:rsidR="00BD18FA" w:rsidRDefault="00BD18FA" w:rsidP="00BD18FA">
            <w:pPr>
              <w:spacing w:after="0" w:line="240" w:lineRule="auto"/>
              <w:jc w:val="center"/>
            </w:pPr>
            <w:r w:rsidRPr="00260A8D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:rsidR="00BD18FA" w:rsidRDefault="00BD18FA" w:rsidP="00BD1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8FA" w:rsidTr="00BD18FA">
        <w:tc>
          <w:tcPr>
            <w:tcW w:w="675" w:type="dxa"/>
          </w:tcPr>
          <w:p w:rsidR="00BD18FA" w:rsidRDefault="00BD18FA" w:rsidP="00BD1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D18FA" w:rsidRDefault="00BD18FA" w:rsidP="00BD1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  <w:vAlign w:val="center"/>
          </w:tcPr>
          <w:p w:rsidR="00BD18FA" w:rsidRDefault="00BD18FA" w:rsidP="00BD18FA">
            <w:pPr>
              <w:spacing w:after="0"/>
              <w:jc w:val="center"/>
            </w:pPr>
            <w:r w:rsidRPr="00260A8D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:rsidR="00BD18FA" w:rsidRDefault="00BD18FA" w:rsidP="00BD1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Аварийные ситуации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:rsidR="00273478" w:rsidRPr="006F2229" w:rsidRDefault="006F2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Отсутствуют___________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:rsidR="00273478" w:rsidRPr="00CF6F68" w:rsidRDefault="00BD18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Отсутствуют___________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:rsidR="00273478" w:rsidRDefault="006F2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Отсутствуют___________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Мероприятия организационного характера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совместного осмотра объекта (с участием собственников объекта теплоснабжения,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установки)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3316C8"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316C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273478" w:rsidRDefault="000F1BF4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3316C8">
              <w:rPr>
                <w:rFonts w:ascii="Times New Roman" w:hAnsi="Times New Roman" w:cs="Times New Roman"/>
                <w:sz w:val="24"/>
                <w:szCs w:val="24"/>
              </w:rPr>
              <w:t>31.07.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316C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1244B5" w:rsidRDefault="001244B5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1244B5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1244B5" w:rsidRDefault="001244B5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1244B5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обучения, проверки знаний лиц, отвечающих за обслуживание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знаний норм по охране труда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1244B5">
              <w:rPr>
                <w:rFonts w:ascii="Times New Roman" w:hAnsi="Times New Roman" w:cs="Times New Roman"/>
                <w:sz w:val="24"/>
                <w:szCs w:val="24"/>
              </w:rPr>
              <w:t>13.01.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244B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273478" w:rsidRDefault="000F1BF4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1244B5"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244B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1244B5" w:rsidRDefault="001244B5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1244B5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периодической проверки узла учета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527072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  <w:r w:rsidR="00154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541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70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273478" w:rsidRDefault="000F1BF4" w:rsidP="005270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54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7072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  <w:r w:rsidR="00154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541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70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актов сверки расчетов с ЕТО (ТСО)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Pr="001244B5" w:rsidRDefault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4B5">
              <w:rPr>
                <w:rFonts w:ascii="Times New Roman" w:hAnsi="Times New Roman" w:cs="Times New Roman"/>
                <w:b/>
                <w:sz w:val="24"/>
                <w:szCs w:val="24"/>
              </w:rPr>
              <w:t>Ежемесячно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отбора проб горячей воды/теплоносителя и химико-биологического анализа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графиком промывки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опрессовки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отопления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графиком промывки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опрессовки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отопления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F1BF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Pr="001541F3" w:rsidRDefault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1F3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F1BF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1541F3" w:rsidRDefault="001541F3" w:rsidP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1541F3" w:rsidP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Мероприятия технического характера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выявленных нарушений в тепловых и гидравлических режимах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выполнения: </w:t>
            </w:r>
          </w:p>
          <w:p w:rsidR="001541F3" w:rsidRDefault="001541F3" w:rsidP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1541F3" w:rsidP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п.11.1 ПТЭТЭ (Приказ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№115 от 24.03.2003)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D7C0F" w:rsidRDefault="00CD7C0F" w:rsidP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CD7C0F" w:rsidP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Промывка тепловых пунктов и систем теплопотребления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D7C0F" w:rsidRDefault="00CD7C0F" w:rsidP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CD7C0F" w:rsidP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Синхронизация ремонтных работ, требующих отключения горячего водоснабжения, заполнения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 сетевой водой после выполнения таких работ с ЕТО (ТСО)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D7C0F" w:rsidRDefault="00CD7C0F" w:rsidP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CD7C0F" w:rsidP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Шурфовки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вырезки из трубопроводов для определения коррозионного износа металла труб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Pr="00AE7D80" w:rsidRDefault="00AE7D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Выполняет РСО на наружных сетях</w:t>
            </w:r>
          </w:p>
        </w:tc>
        <w:tc>
          <w:tcPr>
            <w:tcW w:w="1596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273478" w:rsidRPr="00AE7D80" w:rsidRDefault="00AE7D80" w:rsidP="00AE7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теплоизоляции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273478" w:rsidRDefault="00AE7D80" w:rsidP="00AE7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освещения помещений подвала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273478" w:rsidRDefault="00AE7D80" w:rsidP="00AE7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</w:tr>
      <w:tr w:rsidR="003201D2" w:rsidTr="0081236B">
        <w:tc>
          <w:tcPr>
            <w:tcW w:w="675" w:type="dxa"/>
          </w:tcPr>
          <w:p w:rsidR="003201D2" w:rsidRDefault="003201D2" w:rsidP="0032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3970" w:type="dxa"/>
          </w:tcPr>
          <w:p w:rsidR="003201D2" w:rsidRDefault="003201D2" w:rsidP="00320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дымовых и вентиляционных каналов</w:t>
            </w:r>
          </w:p>
        </w:tc>
        <w:tc>
          <w:tcPr>
            <w:tcW w:w="4032" w:type="dxa"/>
          </w:tcPr>
          <w:p w:rsidR="003201D2" w:rsidRDefault="003201D2" w:rsidP="0032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3201D2" w:rsidRDefault="003201D2" w:rsidP="0032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08.04.2025г. </w:t>
            </w:r>
          </w:p>
          <w:p w:rsidR="003201D2" w:rsidRDefault="003201D2" w:rsidP="0032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30.04.2025г.</w:t>
            </w:r>
          </w:p>
        </w:tc>
        <w:tc>
          <w:tcPr>
            <w:tcW w:w="1596" w:type="dxa"/>
            <w:vAlign w:val="center"/>
          </w:tcPr>
          <w:p w:rsidR="003201D2" w:rsidRDefault="003201D2" w:rsidP="0032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графика РСО</w:t>
            </w:r>
          </w:p>
        </w:tc>
      </w:tr>
      <w:tr w:rsidR="003201D2" w:rsidTr="0081236B">
        <w:tc>
          <w:tcPr>
            <w:tcW w:w="675" w:type="dxa"/>
          </w:tcPr>
          <w:p w:rsidR="003201D2" w:rsidRDefault="003201D2" w:rsidP="0032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3970" w:type="dxa"/>
          </w:tcPr>
          <w:p w:rsidR="003201D2" w:rsidRDefault="003201D2" w:rsidP="00320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осмотра и обслуживания ВДГО и ВКГО</w:t>
            </w:r>
          </w:p>
        </w:tc>
        <w:tc>
          <w:tcPr>
            <w:tcW w:w="4032" w:type="dxa"/>
          </w:tcPr>
          <w:p w:rsidR="003201D2" w:rsidRDefault="003201D2" w:rsidP="0032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3201D2" w:rsidRDefault="003201D2" w:rsidP="0032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01.12.2025г. </w:t>
            </w:r>
          </w:p>
          <w:p w:rsidR="003201D2" w:rsidRDefault="003201D2" w:rsidP="0032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31.12.2025г.</w:t>
            </w:r>
          </w:p>
        </w:tc>
        <w:tc>
          <w:tcPr>
            <w:tcW w:w="1596" w:type="dxa"/>
            <w:vAlign w:val="center"/>
          </w:tcPr>
          <w:p w:rsidR="003201D2" w:rsidRDefault="003201D2" w:rsidP="0032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графика РСО</w:t>
            </w:r>
          </w:p>
        </w:tc>
      </w:tr>
      <w:tr w:rsidR="003201D2">
        <w:tc>
          <w:tcPr>
            <w:tcW w:w="10273" w:type="dxa"/>
            <w:gridSpan w:val="4"/>
          </w:tcPr>
          <w:p w:rsidR="003201D2" w:rsidRDefault="003201D2" w:rsidP="00320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Подготовка к отопительному периоду теплового контура здания </w:t>
            </w:r>
          </w:p>
        </w:tc>
      </w:tr>
      <w:tr w:rsidR="003201D2" w:rsidTr="00AF25D4">
        <w:tc>
          <w:tcPr>
            <w:tcW w:w="675" w:type="dxa"/>
          </w:tcPr>
          <w:p w:rsidR="003201D2" w:rsidRDefault="003201D2" w:rsidP="0032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970" w:type="dxa"/>
          </w:tcPr>
          <w:p w:rsidR="003201D2" w:rsidRDefault="003201D2" w:rsidP="00320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монтажных (межпанельных) швов</w:t>
            </w:r>
          </w:p>
        </w:tc>
        <w:tc>
          <w:tcPr>
            <w:tcW w:w="4032" w:type="dxa"/>
            <w:vAlign w:val="center"/>
          </w:tcPr>
          <w:p w:rsidR="003201D2" w:rsidRPr="00AE7D80" w:rsidRDefault="003201D2" w:rsidP="00320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  <w:tc>
          <w:tcPr>
            <w:tcW w:w="1596" w:type="dxa"/>
          </w:tcPr>
          <w:p w:rsidR="003201D2" w:rsidRDefault="003201D2" w:rsidP="0032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1D2" w:rsidTr="00AF25D4">
        <w:tc>
          <w:tcPr>
            <w:tcW w:w="675" w:type="dxa"/>
          </w:tcPr>
          <w:p w:rsidR="003201D2" w:rsidRDefault="003201D2" w:rsidP="0032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970" w:type="dxa"/>
          </w:tcPr>
          <w:p w:rsidR="003201D2" w:rsidRDefault="003201D2" w:rsidP="00320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контурного уплотнителя входных дверей</w:t>
            </w:r>
          </w:p>
        </w:tc>
        <w:tc>
          <w:tcPr>
            <w:tcW w:w="4032" w:type="dxa"/>
            <w:vAlign w:val="center"/>
          </w:tcPr>
          <w:p w:rsidR="003201D2" w:rsidRPr="00AE7D80" w:rsidRDefault="003201D2" w:rsidP="00320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  <w:tc>
          <w:tcPr>
            <w:tcW w:w="1596" w:type="dxa"/>
          </w:tcPr>
          <w:p w:rsidR="003201D2" w:rsidRDefault="003201D2" w:rsidP="0032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1D2">
        <w:tc>
          <w:tcPr>
            <w:tcW w:w="675" w:type="dxa"/>
          </w:tcPr>
          <w:p w:rsidR="003201D2" w:rsidRDefault="003201D2" w:rsidP="0032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970" w:type="dxa"/>
          </w:tcPr>
          <w:p w:rsidR="003201D2" w:rsidRDefault="003201D2" w:rsidP="00320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кровли</w:t>
            </w:r>
          </w:p>
        </w:tc>
        <w:tc>
          <w:tcPr>
            <w:tcW w:w="4032" w:type="dxa"/>
          </w:tcPr>
          <w:p w:rsidR="003201D2" w:rsidRPr="00AE7D80" w:rsidRDefault="003201D2" w:rsidP="00320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  <w:tc>
          <w:tcPr>
            <w:tcW w:w="1596" w:type="dxa"/>
          </w:tcPr>
          <w:p w:rsidR="003201D2" w:rsidRDefault="003201D2" w:rsidP="0032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1D2" w:rsidTr="00AF25D4">
        <w:tc>
          <w:tcPr>
            <w:tcW w:w="675" w:type="dxa"/>
          </w:tcPr>
          <w:p w:rsidR="003201D2" w:rsidRDefault="003201D2" w:rsidP="0032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970" w:type="dxa"/>
          </w:tcPr>
          <w:p w:rsidR="003201D2" w:rsidRDefault="003201D2" w:rsidP="00320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оконных блоков на 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энергоэффективные</w:t>
            </w:r>
            <w:proofErr w:type="spellEnd"/>
          </w:p>
        </w:tc>
        <w:tc>
          <w:tcPr>
            <w:tcW w:w="4032" w:type="dxa"/>
            <w:vAlign w:val="center"/>
          </w:tcPr>
          <w:p w:rsidR="003201D2" w:rsidRPr="00AE7D80" w:rsidRDefault="003201D2" w:rsidP="00320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  <w:tc>
          <w:tcPr>
            <w:tcW w:w="1596" w:type="dxa"/>
          </w:tcPr>
          <w:p w:rsidR="003201D2" w:rsidRDefault="003201D2" w:rsidP="0032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1D2" w:rsidTr="00AE7D80">
        <w:tc>
          <w:tcPr>
            <w:tcW w:w="675" w:type="dxa"/>
          </w:tcPr>
          <w:p w:rsidR="003201D2" w:rsidRDefault="003201D2" w:rsidP="0032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970" w:type="dxa"/>
          </w:tcPr>
          <w:p w:rsidR="003201D2" w:rsidRDefault="003201D2" w:rsidP="00320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восстановление отделки фасада и цоколя (облицовочных панелей/плит, штукатурного слоя и окрасочного),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гидрофобизация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цокольных стеновых панелей</w:t>
            </w:r>
          </w:p>
        </w:tc>
        <w:tc>
          <w:tcPr>
            <w:tcW w:w="4032" w:type="dxa"/>
            <w:vAlign w:val="center"/>
          </w:tcPr>
          <w:p w:rsidR="003201D2" w:rsidRDefault="003201D2" w:rsidP="0032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 требуется</w:t>
            </w:r>
          </w:p>
        </w:tc>
        <w:tc>
          <w:tcPr>
            <w:tcW w:w="1596" w:type="dxa"/>
          </w:tcPr>
          <w:p w:rsidR="003201D2" w:rsidRDefault="003201D2" w:rsidP="0032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1D2" w:rsidTr="00AF25D4">
        <w:tc>
          <w:tcPr>
            <w:tcW w:w="675" w:type="dxa"/>
          </w:tcPr>
          <w:p w:rsidR="003201D2" w:rsidRDefault="003201D2" w:rsidP="0032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8.6</w:t>
            </w:r>
          </w:p>
        </w:tc>
        <w:tc>
          <w:tcPr>
            <w:tcW w:w="3970" w:type="dxa"/>
          </w:tcPr>
          <w:p w:rsidR="003201D2" w:rsidRDefault="003201D2" w:rsidP="00320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Замена/ремонт заполнений подвальных окон</w:t>
            </w:r>
          </w:p>
        </w:tc>
        <w:tc>
          <w:tcPr>
            <w:tcW w:w="4032" w:type="dxa"/>
            <w:vAlign w:val="center"/>
          </w:tcPr>
          <w:p w:rsidR="003201D2" w:rsidRPr="00AE7D80" w:rsidRDefault="003201D2" w:rsidP="00320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  <w:tc>
          <w:tcPr>
            <w:tcW w:w="1596" w:type="dxa"/>
          </w:tcPr>
          <w:p w:rsidR="003201D2" w:rsidRDefault="003201D2" w:rsidP="0032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1D2" w:rsidTr="00AF25D4">
        <w:tc>
          <w:tcPr>
            <w:tcW w:w="675" w:type="dxa"/>
          </w:tcPr>
          <w:p w:rsidR="003201D2" w:rsidRDefault="003201D2" w:rsidP="0032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3970" w:type="dxa"/>
          </w:tcPr>
          <w:p w:rsidR="003201D2" w:rsidRDefault="003201D2" w:rsidP="00320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отмостки</w:t>
            </w:r>
          </w:p>
        </w:tc>
        <w:tc>
          <w:tcPr>
            <w:tcW w:w="4032" w:type="dxa"/>
            <w:vAlign w:val="center"/>
          </w:tcPr>
          <w:p w:rsidR="003201D2" w:rsidRPr="00AE7D80" w:rsidRDefault="003201D2" w:rsidP="00320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  <w:tc>
          <w:tcPr>
            <w:tcW w:w="1596" w:type="dxa"/>
          </w:tcPr>
          <w:p w:rsidR="003201D2" w:rsidRDefault="003201D2" w:rsidP="0032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478" w:rsidRDefault="00273478">
      <w:pPr>
        <w:jc w:val="both"/>
        <w:rPr>
          <w:rFonts w:ascii="Times New Roman" w:hAnsi="Times New Roman" w:cs="Times New Roman"/>
        </w:rPr>
      </w:pPr>
    </w:p>
    <w:p w:rsidR="00E502D3" w:rsidRDefault="00E502D3" w:rsidP="00E502D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ООО «</w:t>
      </w:r>
      <w:proofErr w:type="gramStart"/>
      <w:r>
        <w:rPr>
          <w:rFonts w:ascii="Times New Roman" w:hAnsi="Times New Roman" w:cs="Times New Roman"/>
          <w:sz w:val="22"/>
          <w:szCs w:val="22"/>
        </w:rPr>
        <w:t>КомСервис»</w:t>
      </w:r>
      <w:r>
        <w:rPr>
          <w:rFonts w:ascii="Times New Roman" w:hAnsi="Times New Roman" w:cs="Times New Roman"/>
          <w:sz w:val="22"/>
          <w:szCs w:val="22"/>
        </w:rPr>
        <w:br/>
        <w:t>_</w:t>
      </w:r>
      <w:proofErr w:type="gramEnd"/>
      <w:r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______           </w:t>
      </w:r>
      <w:r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E502D3" w:rsidRDefault="00E502D3" w:rsidP="00E502D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 xml:space="preserve">наименование обслуживающей </w:t>
      </w:r>
      <w:proofErr w:type="gramStart"/>
      <w:r>
        <w:rPr>
          <w:rFonts w:ascii="Times New Roman" w:hAnsi="Times New Roman" w:cs="Times New Roman"/>
          <w:sz w:val="18"/>
          <w:szCs w:val="18"/>
        </w:rPr>
        <w:t>организации  или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собственника здания</w:t>
      </w:r>
      <w:r>
        <w:rPr>
          <w:rFonts w:ascii="Times New Roman" w:hAnsi="Times New Roman" w:cs="Times New Roman"/>
        </w:rPr>
        <w:t>)</w:t>
      </w:r>
    </w:p>
    <w:p w:rsidR="00E502D3" w:rsidRDefault="00E502D3" w:rsidP="00E502D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502D3" w:rsidRDefault="00E502D3" w:rsidP="00E502D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Директор</w:t>
      </w:r>
      <w:r>
        <w:rPr>
          <w:rFonts w:ascii="Times New Roman" w:hAnsi="Times New Roman" w:cs="Times New Roman"/>
          <w:sz w:val="22"/>
          <w:szCs w:val="22"/>
        </w:rPr>
        <w:t>___                      ___</w:t>
      </w:r>
      <w:r>
        <w:rPr>
          <w:rFonts w:ascii="Times New Roman" w:hAnsi="Times New Roman" w:cs="Times New Roman"/>
          <w:sz w:val="22"/>
          <w:szCs w:val="22"/>
          <w:u w:val="single"/>
        </w:rPr>
        <w:t>Лукашенко С.Н.___</w:t>
      </w:r>
      <w:r>
        <w:rPr>
          <w:rFonts w:ascii="Times New Roman" w:hAnsi="Times New Roman" w:cs="Times New Roman"/>
          <w:sz w:val="22"/>
          <w:szCs w:val="22"/>
        </w:rPr>
        <w:t xml:space="preserve">   ___________________</w:t>
      </w:r>
    </w:p>
    <w:p w:rsidR="00E502D3" w:rsidRDefault="00E502D3" w:rsidP="00E502D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(фамилия, </w:t>
      </w:r>
      <w:proofErr w:type="gramStart"/>
      <w:r>
        <w:rPr>
          <w:rFonts w:ascii="Times New Roman" w:hAnsi="Times New Roman" w:cs="Times New Roman"/>
          <w:sz w:val="18"/>
          <w:szCs w:val="18"/>
        </w:rPr>
        <w:t>инициалы)</w:t>
      </w:r>
      <w:r>
        <w:rPr>
          <w:rFonts w:ascii="Times New Roman" w:hAnsi="Times New Roman" w:cs="Times New Roman"/>
          <w:sz w:val="18"/>
          <w:szCs w:val="18"/>
        </w:rPr>
        <w:tab/>
      </w:r>
      <w:proofErr w:type="gramEnd"/>
      <w:r>
        <w:rPr>
          <w:rFonts w:ascii="Times New Roman" w:hAnsi="Times New Roman" w:cs="Times New Roman"/>
          <w:sz w:val="18"/>
          <w:szCs w:val="18"/>
        </w:rPr>
        <w:tab/>
        <w:t xml:space="preserve">  (подпись)</w:t>
      </w:r>
    </w:p>
    <w:p w:rsidR="00E502D3" w:rsidRDefault="00E502D3" w:rsidP="00E502D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502D3" w:rsidRDefault="00E502D3" w:rsidP="00E502D3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>Место печати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i/>
          <w:sz w:val="22"/>
          <w:szCs w:val="22"/>
          <w:u w:val="single"/>
        </w:rPr>
        <w:t>«</w:t>
      </w:r>
      <w:proofErr w:type="gramEnd"/>
      <w:r>
        <w:rPr>
          <w:rFonts w:ascii="Times New Roman" w:hAnsi="Times New Roman" w:cs="Times New Roman"/>
          <w:i/>
          <w:sz w:val="22"/>
          <w:szCs w:val="22"/>
          <w:u w:val="single"/>
        </w:rPr>
        <w:t>29» апреля 2025 года</w:t>
      </w:r>
    </w:p>
    <w:p w:rsidR="00E502D3" w:rsidRDefault="00E502D3" w:rsidP="00E502D3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E502D3" w:rsidRDefault="00E502D3" w:rsidP="00E502D3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E502D3" w:rsidRDefault="00E502D3" w:rsidP="00E502D3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E502D3" w:rsidRDefault="00E502D3" w:rsidP="00E502D3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E502D3" w:rsidRDefault="00E502D3" w:rsidP="00E502D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502D3" w:rsidRDefault="00E502D3" w:rsidP="00E502D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Выборные представители собственников объекта теплоснабжения, </w:t>
      </w:r>
      <w:proofErr w:type="spellStart"/>
      <w:r>
        <w:rPr>
          <w:rFonts w:ascii="Times New Roman" w:hAnsi="Times New Roman" w:cs="Times New Roman"/>
          <w:sz w:val="22"/>
          <w:szCs w:val="22"/>
        </w:rPr>
        <w:t>теплопотребляющей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установки (совет дома):</w:t>
      </w:r>
    </w:p>
    <w:p w:rsidR="00E502D3" w:rsidRDefault="00E502D3" w:rsidP="00E502D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502D3" w:rsidRDefault="00E502D3" w:rsidP="00E502D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>
        <w:rPr>
          <w:rFonts w:ascii="Times New Roman" w:hAnsi="Times New Roman" w:cs="Times New Roman"/>
          <w:sz w:val="22"/>
          <w:szCs w:val="22"/>
          <w:u w:val="single"/>
        </w:rPr>
        <w:t>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    __________________</w:t>
      </w:r>
    </w:p>
    <w:p w:rsidR="00E502D3" w:rsidRDefault="00E502D3" w:rsidP="00E502D3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(фамилия, имя, </w:t>
      </w:r>
      <w:proofErr w:type="gramStart"/>
      <w:r>
        <w:rPr>
          <w:rFonts w:ascii="Times New Roman" w:hAnsi="Times New Roman" w:cs="Times New Roman"/>
          <w:sz w:val="18"/>
          <w:szCs w:val="18"/>
        </w:rPr>
        <w:t>отчество)</w:t>
      </w:r>
      <w:r>
        <w:rPr>
          <w:rFonts w:ascii="Times New Roman" w:hAnsi="Times New Roman" w:cs="Times New Roman"/>
          <w:sz w:val="18"/>
          <w:szCs w:val="18"/>
        </w:rPr>
        <w:tab/>
      </w:r>
      <w:proofErr w:type="gramEnd"/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(подпись)</w:t>
      </w:r>
    </w:p>
    <w:p w:rsidR="00E502D3" w:rsidRDefault="00E502D3" w:rsidP="00E502D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502D3" w:rsidRDefault="00E502D3" w:rsidP="00E502D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_________________________ </w:t>
      </w:r>
      <w:r>
        <w:rPr>
          <w:rFonts w:ascii="Times New Roman" w:hAnsi="Times New Roman" w:cs="Times New Roman"/>
          <w:sz w:val="22"/>
          <w:szCs w:val="22"/>
        </w:rPr>
        <w:t>____________________    ___________________</w:t>
      </w:r>
    </w:p>
    <w:p w:rsidR="00E502D3" w:rsidRDefault="00E502D3" w:rsidP="00E502D3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(фамилия, имя, </w:t>
      </w:r>
      <w:proofErr w:type="gramStart"/>
      <w:r>
        <w:rPr>
          <w:rFonts w:ascii="Times New Roman" w:hAnsi="Times New Roman" w:cs="Times New Roman"/>
          <w:sz w:val="18"/>
          <w:szCs w:val="18"/>
        </w:rPr>
        <w:t>отчество)</w:t>
      </w:r>
      <w:r>
        <w:rPr>
          <w:rFonts w:ascii="Times New Roman" w:hAnsi="Times New Roman" w:cs="Times New Roman"/>
          <w:sz w:val="18"/>
          <w:szCs w:val="18"/>
        </w:rPr>
        <w:tab/>
      </w:r>
      <w:proofErr w:type="gramEnd"/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(подпись)</w:t>
      </w:r>
    </w:p>
    <w:p w:rsidR="00E502D3" w:rsidRDefault="00E502D3" w:rsidP="00E502D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502D3" w:rsidRDefault="00E502D3" w:rsidP="00E502D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_________________________ </w:t>
      </w:r>
      <w:r>
        <w:rPr>
          <w:rFonts w:ascii="Times New Roman" w:hAnsi="Times New Roman" w:cs="Times New Roman"/>
          <w:sz w:val="22"/>
          <w:szCs w:val="22"/>
        </w:rPr>
        <w:t>____________________    ___________________</w:t>
      </w:r>
    </w:p>
    <w:p w:rsidR="00E502D3" w:rsidRDefault="00E502D3" w:rsidP="00E502D3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(фамилия, имя, отчество)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(подпись)</w:t>
      </w:r>
    </w:p>
    <w:p w:rsidR="00E502D3" w:rsidRDefault="00E502D3" w:rsidP="00E502D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502D3" w:rsidRDefault="00E502D3" w:rsidP="00E502D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__________________________ </w:t>
      </w:r>
      <w:r>
        <w:rPr>
          <w:rFonts w:ascii="Times New Roman" w:hAnsi="Times New Roman" w:cs="Times New Roman"/>
          <w:sz w:val="22"/>
          <w:szCs w:val="22"/>
        </w:rPr>
        <w:t>___________________    ___________________</w:t>
      </w:r>
    </w:p>
    <w:p w:rsidR="00E502D3" w:rsidRDefault="00E502D3" w:rsidP="00E502D3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(фамилия, имя, отчество)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(подпись)</w:t>
      </w:r>
    </w:p>
    <w:p w:rsidR="00E502D3" w:rsidRDefault="00E502D3" w:rsidP="00E502D3">
      <w:pPr>
        <w:rPr>
          <w:rFonts w:ascii="Times New Roman" w:hAnsi="Times New Roman" w:cs="Times New Roman"/>
          <w:sz w:val="18"/>
          <w:szCs w:val="18"/>
        </w:rPr>
      </w:pPr>
    </w:p>
    <w:p w:rsidR="00273478" w:rsidRDefault="00273478" w:rsidP="00E502D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sectPr w:rsidR="00273478">
      <w:footerReference w:type="default" r:id="rId8"/>
      <w:pgSz w:w="11906" w:h="16838"/>
      <w:pgMar w:top="91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8DB" w:rsidRDefault="004268DB">
      <w:pPr>
        <w:spacing w:line="240" w:lineRule="auto"/>
      </w:pPr>
      <w:r>
        <w:separator/>
      </w:r>
    </w:p>
  </w:endnote>
  <w:endnote w:type="continuationSeparator" w:id="0">
    <w:p w:rsidR="004268DB" w:rsidRDefault="004268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C3F" w:rsidRDefault="00857C3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8DB" w:rsidRDefault="004268DB">
      <w:pPr>
        <w:spacing w:after="0"/>
      </w:pPr>
      <w:r>
        <w:separator/>
      </w:r>
    </w:p>
  </w:footnote>
  <w:footnote w:type="continuationSeparator" w:id="0">
    <w:p w:rsidR="004268DB" w:rsidRDefault="004268D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E5"/>
    <w:rsid w:val="000B2461"/>
    <w:rsid w:val="000E75C6"/>
    <w:rsid w:val="000F1BF4"/>
    <w:rsid w:val="001244B5"/>
    <w:rsid w:val="001541F3"/>
    <w:rsid w:val="00273478"/>
    <w:rsid w:val="002C39E5"/>
    <w:rsid w:val="00302F00"/>
    <w:rsid w:val="0031585B"/>
    <w:rsid w:val="003201D2"/>
    <w:rsid w:val="003316C8"/>
    <w:rsid w:val="00340FDA"/>
    <w:rsid w:val="004268DB"/>
    <w:rsid w:val="004842B6"/>
    <w:rsid w:val="00527072"/>
    <w:rsid w:val="00627E3D"/>
    <w:rsid w:val="00665622"/>
    <w:rsid w:val="006A0DDD"/>
    <w:rsid w:val="006F2229"/>
    <w:rsid w:val="0074116A"/>
    <w:rsid w:val="007A1BBE"/>
    <w:rsid w:val="008007CB"/>
    <w:rsid w:val="00857C3F"/>
    <w:rsid w:val="0094592C"/>
    <w:rsid w:val="00A66956"/>
    <w:rsid w:val="00AC3658"/>
    <w:rsid w:val="00AE7D80"/>
    <w:rsid w:val="00AF25D4"/>
    <w:rsid w:val="00BD18FA"/>
    <w:rsid w:val="00C15DD7"/>
    <w:rsid w:val="00C46A8C"/>
    <w:rsid w:val="00CB47C7"/>
    <w:rsid w:val="00CD7C0F"/>
    <w:rsid w:val="00CF6F68"/>
    <w:rsid w:val="00D44E43"/>
    <w:rsid w:val="00DE6F86"/>
    <w:rsid w:val="00E502D3"/>
    <w:rsid w:val="00F27219"/>
    <w:rsid w:val="182C776A"/>
    <w:rsid w:val="533861DB"/>
    <w:rsid w:val="7FCA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4A0A10-8433-4188-A441-6A00872F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8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5B405E-E757-4A3D-811E-FDD381DEB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10</Pages>
  <Words>2308</Words>
  <Characters>13162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23</cp:revision>
  <dcterms:created xsi:type="dcterms:W3CDTF">2025-03-18T13:25:00Z</dcterms:created>
  <dcterms:modified xsi:type="dcterms:W3CDTF">2025-04-29T05:48:00Z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2F1EC9E67575454D8377C28E69A197EC_12</vt:lpwstr>
  </property>
</Properties>
</file>